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331BC4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8406D7" w:rsidRPr="008406D7">
        <w:rPr>
          <w:sz w:val="28"/>
          <w:szCs w:val="28"/>
          <w:lang w:val="uk-UA"/>
        </w:rPr>
        <w:t>вул. Іванівська, 16</w:t>
      </w:r>
      <w:r>
        <w:rPr>
          <w:sz w:val="28"/>
          <w:szCs w:val="28"/>
          <w:lang w:val="uk-UA"/>
        </w:rPr>
        <w:t>»</w:t>
      </w:r>
    </w:p>
    <w:p w:rsidR="003B13F6" w:rsidRDefault="003B13F6" w:rsidP="00B923C3">
      <w:pPr>
        <w:jc w:val="both"/>
        <w:rPr>
          <w:sz w:val="28"/>
          <w:szCs w:val="28"/>
          <w:lang w:val="uk-UA"/>
        </w:rPr>
      </w:pPr>
    </w:p>
    <w:p w:rsidR="00147B2B" w:rsidRPr="00591884" w:rsidRDefault="00147B2B" w:rsidP="00B923C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1B3E5F" w:rsidRDefault="001B3E5F" w:rsidP="001B3E5F">
      <w:pPr>
        <w:ind w:firstLine="720"/>
        <w:jc w:val="both"/>
        <w:rPr>
          <w:sz w:val="28"/>
          <w:szCs w:val="28"/>
          <w:lang w:val="uk-UA"/>
        </w:rPr>
      </w:pPr>
      <w:r w:rsidRPr="001B3E5F">
        <w:rPr>
          <w:sz w:val="28"/>
          <w:szCs w:val="28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4.3.10.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розміщувати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конструкції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які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мають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рекламний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або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інший</w:t>
      </w:r>
      <w:proofErr w:type="spellEnd"/>
      <w:r w:rsidRPr="000F200A">
        <w:rPr>
          <w:sz w:val="28"/>
          <w:szCs w:val="28"/>
        </w:rPr>
        <w:t xml:space="preserve"> характер, </w:t>
      </w:r>
      <w:proofErr w:type="spellStart"/>
      <w:r w:rsidRPr="000F200A">
        <w:rPr>
          <w:sz w:val="28"/>
          <w:szCs w:val="28"/>
        </w:rPr>
        <w:t>інформаційно-рекламні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плакати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торговельні</w:t>
      </w:r>
      <w:proofErr w:type="spellEnd"/>
      <w:r w:rsidRPr="000F200A">
        <w:rPr>
          <w:sz w:val="28"/>
          <w:szCs w:val="28"/>
        </w:rPr>
        <w:t xml:space="preserve"> лотки, </w:t>
      </w:r>
      <w:proofErr w:type="spellStart"/>
      <w:proofErr w:type="gramStart"/>
      <w:r w:rsidRPr="000F200A">
        <w:rPr>
          <w:sz w:val="28"/>
          <w:szCs w:val="28"/>
        </w:rPr>
        <w:t>кіоски</w:t>
      </w:r>
      <w:proofErr w:type="spellEnd"/>
      <w:proofErr w:type="gram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павільйони</w:t>
      </w:r>
      <w:proofErr w:type="spellEnd"/>
      <w:r w:rsidRPr="000F200A">
        <w:rPr>
          <w:sz w:val="28"/>
          <w:szCs w:val="28"/>
        </w:rPr>
        <w:t>.</w:t>
      </w:r>
    </w:p>
    <w:p w:rsidR="000F200A" w:rsidRPr="008406D7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8406D7">
        <w:rPr>
          <w:sz w:val="28"/>
          <w:szCs w:val="28"/>
          <w:lang w:val="uk-UA"/>
        </w:rPr>
        <w:t>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№ </w:t>
      </w:r>
      <w:r w:rsidR="00E2090C" w:rsidRPr="00591884">
        <w:rPr>
          <w:rStyle w:val="rvts6"/>
          <w:sz w:val="28"/>
          <w:szCs w:val="28"/>
          <w:lang w:val="uk-UA"/>
        </w:rPr>
        <w:t>0</w:t>
      </w:r>
      <w:r w:rsidR="00AA6779">
        <w:rPr>
          <w:rStyle w:val="rvts6"/>
          <w:sz w:val="28"/>
          <w:szCs w:val="28"/>
          <w:lang w:val="uk-UA"/>
        </w:rPr>
        <w:t>711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AA6779">
        <w:rPr>
          <w:rStyle w:val="rvts6"/>
          <w:sz w:val="28"/>
          <w:szCs w:val="28"/>
          <w:lang w:val="uk-UA"/>
        </w:rPr>
        <w:t>08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AA6779">
        <w:rPr>
          <w:rStyle w:val="rvts6"/>
          <w:sz w:val="28"/>
          <w:szCs w:val="28"/>
          <w:lang w:val="uk-UA"/>
        </w:rPr>
        <w:t>грудня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AA6779">
        <w:rPr>
          <w:rStyle w:val="rvts6"/>
          <w:sz w:val="28"/>
          <w:szCs w:val="28"/>
          <w:lang w:val="uk-UA"/>
        </w:rPr>
        <w:t>тимчасову споруду (металеву конструкцію)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0F200A">
        <w:rPr>
          <w:rStyle w:val="rvts6"/>
          <w:sz w:val="28"/>
          <w:szCs w:val="28"/>
          <w:lang w:val="uk-UA"/>
        </w:rPr>
        <w:t>а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за адресою</w:t>
      </w:r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8406D7" w:rsidRPr="008406D7">
        <w:rPr>
          <w:sz w:val="28"/>
          <w:szCs w:val="28"/>
          <w:lang w:val="uk-UA"/>
        </w:rPr>
        <w:t>вул. Іванівська, 16</w:t>
      </w:r>
      <w:r w:rsidR="001B3E5F">
        <w:rPr>
          <w:sz w:val="28"/>
          <w:szCs w:val="28"/>
          <w:lang w:val="uk-UA"/>
        </w:rPr>
        <w:t xml:space="preserve">. </w:t>
      </w:r>
    </w:p>
    <w:p w:rsidR="00D47202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0F200A">
        <w:rPr>
          <w:rStyle w:val="rvts6"/>
          <w:sz w:val="28"/>
          <w:szCs w:val="28"/>
          <w:lang w:val="uk-UA"/>
        </w:rPr>
        <w:t>0</w:t>
      </w:r>
      <w:r w:rsidR="00AA6779">
        <w:rPr>
          <w:rStyle w:val="rvts6"/>
          <w:sz w:val="28"/>
          <w:szCs w:val="28"/>
          <w:lang w:val="uk-UA"/>
        </w:rPr>
        <w:t>7</w:t>
      </w:r>
      <w:r>
        <w:rPr>
          <w:rStyle w:val="rvts6"/>
          <w:sz w:val="28"/>
          <w:szCs w:val="28"/>
          <w:lang w:val="uk-UA"/>
        </w:rPr>
        <w:t>.</w:t>
      </w:r>
      <w:r w:rsidR="00AA6779">
        <w:rPr>
          <w:rStyle w:val="rvts6"/>
          <w:sz w:val="28"/>
          <w:szCs w:val="28"/>
          <w:lang w:val="uk-UA"/>
        </w:rPr>
        <w:t>1</w:t>
      </w:r>
      <w:r>
        <w:rPr>
          <w:rStyle w:val="rvts6"/>
          <w:sz w:val="28"/>
          <w:szCs w:val="28"/>
          <w:lang w:val="uk-UA"/>
        </w:rPr>
        <w:t xml:space="preserve">0.2020 № </w:t>
      </w:r>
      <w:r w:rsidR="009F5FC2">
        <w:rPr>
          <w:rStyle w:val="rvts6"/>
          <w:sz w:val="28"/>
          <w:szCs w:val="28"/>
          <w:lang w:val="uk-UA"/>
        </w:rPr>
        <w:t>1</w:t>
      </w:r>
      <w:r w:rsidR="00AA6779">
        <w:rPr>
          <w:rStyle w:val="rvts6"/>
          <w:sz w:val="28"/>
          <w:szCs w:val="28"/>
          <w:lang w:val="uk-UA"/>
        </w:rPr>
        <w:t>971</w:t>
      </w:r>
      <w:r w:rsidR="009F5FC2">
        <w:rPr>
          <w:rStyle w:val="rvts6"/>
          <w:sz w:val="28"/>
          <w:szCs w:val="28"/>
          <w:lang w:val="uk-UA"/>
        </w:rPr>
        <w:t>/02-03</w:t>
      </w:r>
      <w:r w:rsidR="00D47202">
        <w:rPr>
          <w:rStyle w:val="rvts6"/>
          <w:sz w:val="28"/>
          <w:szCs w:val="28"/>
          <w:lang w:val="uk-UA"/>
        </w:rPr>
        <w:t xml:space="preserve"> за адресою </w:t>
      </w:r>
      <w:r w:rsidR="008406D7" w:rsidRPr="008406D7">
        <w:rPr>
          <w:sz w:val="28"/>
          <w:szCs w:val="28"/>
          <w:lang w:val="uk-UA"/>
        </w:rPr>
        <w:t>вул. Іванівська, 16</w:t>
      </w:r>
      <w:r w:rsidR="00D47202">
        <w:rPr>
          <w:rStyle w:val="rvts6"/>
          <w:sz w:val="28"/>
          <w:szCs w:val="28"/>
          <w:lang w:val="uk-UA"/>
        </w:rPr>
        <w:t xml:space="preserve">, </w:t>
      </w:r>
      <w:r w:rsidR="008406D7">
        <w:rPr>
          <w:rStyle w:val="rvts6"/>
          <w:sz w:val="28"/>
          <w:szCs w:val="28"/>
          <w:lang w:val="uk-UA"/>
        </w:rPr>
        <w:t xml:space="preserve">       м. Запоріжжя </w:t>
      </w:r>
      <w:r w:rsidR="00D47202">
        <w:rPr>
          <w:rStyle w:val="rvts6"/>
          <w:sz w:val="28"/>
          <w:szCs w:val="28"/>
          <w:lang w:val="uk-UA"/>
        </w:rPr>
        <w:t>догов</w:t>
      </w:r>
      <w:r w:rsidR="008406D7">
        <w:rPr>
          <w:rStyle w:val="rvts6"/>
          <w:sz w:val="28"/>
          <w:szCs w:val="28"/>
          <w:lang w:val="uk-UA"/>
        </w:rPr>
        <w:t>о</w:t>
      </w:r>
      <w:r w:rsidR="00D47202">
        <w:rPr>
          <w:rStyle w:val="rvts6"/>
          <w:sz w:val="28"/>
          <w:szCs w:val="28"/>
          <w:lang w:val="uk-UA"/>
        </w:rPr>
        <w:t>р</w:t>
      </w:r>
      <w:r w:rsidR="008406D7">
        <w:rPr>
          <w:rStyle w:val="rvts6"/>
          <w:sz w:val="28"/>
          <w:szCs w:val="28"/>
          <w:lang w:val="uk-UA"/>
        </w:rPr>
        <w:t>и</w:t>
      </w:r>
      <w:r w:rsidR="00D47202">
        <w:rPr>
          <w:rStyle w:val="rvts6"/>
          <w:sz w:val="28"/>
          <w:szCs w:val="28"/>
          <w:lang w:val="uk-UA"/>
        </w:rPr>
        <w:t xml:space="preserve"> оренди землі не знач</w:t>
      </w:r>
      <w:r w:rsidR="008406D7">
        <w:rPr>
          <w:rStyle w:val="rvts6"/>
          <w:sz w:val="28"/>
          <w:szCs w:val="28"/>
          <w:lang w:val="uk-UA"/>
        </w:rPr>
        <w:t>а</w:t>
      </w:r>
      <w:r w:rsidR="00D47202">
        <w:rPr>
          <w:rStyle w:val="rvts6"/>
          <w:sz w:val="28"/>
          <w:szCs w:val="28"/>
          <w:lang w:val="uk-UA"/>
        </w:rPr>
        <w:t xml:space="preserve">ться. </w:t>
      </w:r>
    </w:p>
    <w:p w:rsidR="00877284" w:rsidRDefault="00271555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</w:t>
      </w:r>
      <w:r w:rsidR="00FC3699">
        <w:rPr>
          <w:rStyle w:val="rvts6"/>
          <w:sz w:val="28"/>
          <w:szCs w:val="28"/>
          <w:lang w:val="uk-UA"/>
        </w:rPr>
        <w:t xml:space="preserve">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 w:rsidR="00FC3699">
        <w:rPr>
          <w:rStyle w:val="rvts6"/>
          <w:sz w:val="28"/>
          <w:szCs w:val="28"/>
          <w:lang w:val="uk-UA"/>
        </w:rPr>
        <w:t xml:space="preserve"> від </w:t>
      </w:r>
      <w:r w:rsidR="000F200A">
        <w:rPr>
          <w:rStyle w:val="rvts6"/>
          <w:sz w:val="28"/>
          <w:szCs w:val="28"/>
          <w:lang w:val="uk-UA"/>
        </w:rPr>
        <w:t>1</w:t>
      </w:r>
      <w:r w:rsidR="008406D7">
        <w:rPr>
          <w:rStyle w:val="rvts6"/>
          <w:sz w:val="28"/>
          <w:szCs w:val="28"/>
          <w:lang w:val="uk-UA"/>
        </w:rPr>
        <w:t>3</w:t>
      </w:r>
      <w:r w:rsidR="00FC3699">
        <w:rPr>
          <w:rStyle w:val="rvts6"/>
          <w:sz w:val="28"/>
          <w:szCs w:val="28"/>
          <w:lang w:val="uk-UA"/>
        </w:rPr>
        <w:t>.</w:t>
      </w:r>
      <w:r w:rsidR="008406D7">
        <w:rPr>
          <w:rStyle w:val="rvts6"/>
          <w:sz w:val="28"/>
          <w:szCs w:val="28"/>
          <w:lang w:val="uk-UA"/>
        </w:rPr>
        <w:t>1</w:t>
      </w:r>
      <w:r w:rsidR="00FC3699">
        <w:rPr>
          <w:rStyle w:val="rvts6"/>
          <w:sz w:val="28"/>
          <w:szCs w:val="28"/>
          <w:lang w:val="uk-UA"/>
        </w:rPr>
        <w:t xml:space="preserve">0.2020 № </w:t>
      </w:r>
      <w:r w:rsidR="000F200A">
        <w:rPr>
          <w:rStyle w:val="rvts6"/>
          <w:sz w:val="28"/>
          <w:szCs w:val="28"/>
          <w:lang w:val="uk-UA"/>
        </w:rPr>
        <w:t>03-07/</w:t>
      </w:r>
      <w:r w:rsidR="008406D7">
        <w:rPr>
          <w:rStyle w:val="rvts6"/>
          <w:sz w:val="28"/>
          <w:szCs w:val="28"/>
          <w:lang w:val="uk-UA"/>
        </w:rPr>
        <w:t>5032</w:t>
      </w:r>
      <w:r w:rsidR="00FC3699"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0F200A">
        <w:rPr>
          <w:rStyle w:val="rvts6"/>
          <w:sz w:val="28"/>
          <w:szCs w:val="28"/>
          <w:lang w:val="uk-UA"/>
        </w:rPr>
        <w:t>інформаці</w:t>
      </w:r>
      <w:r w:rsidR="00F83ADA">
        <w:rPr>
          <w:rStyle w:val="rvts6"/>
          <w:sz w:val="28"/>
          <w:szCs w:val="28"/>
          <w:lang w:val="uk-UA"/>
        </w:rPr>
        <w:t>я щодо наявності будь-яких дозвільних документів на розміщення вищезазначеної споруди у відділі містобудівного кадастру Департаменту не зареєстрована.</w:t>
      </w:r>
      <w:r w:rsidR="000F200A">
        <w:rPr>
          <w:rStyle w:val="rvts6"/>
          <w:sz w:val="28"/>
          <w:szCs w:val="28"/>
          <w:lang w:val="uk-UA"/>
        </w:rPr>
        <w:t xml:space="preserve">  </w:t>
      </w:r>
      <w:r w:rsidR="000F200A">
        <w:rPr>
          <w:sz w:val="28"/>
          <w:szCs w:val="28"/>
          <w:lang w:val="uk-UA"/>
        </w:rPr>
        <w:t xml:space="preserve"> </w:t>
      </w:r>
      <w:r w:rsidR="000F200A">
        <w:rPr>
          <w:rStyle w:val="rvts6"/>
          <w:sz w:val="28"/>
          <w:szCs w:val="28"/>
          <w:lang w:val="uk-UA"/>
        </w:rPr>
        <w:t xml:space="preserve"> </w:t>
      </w:r>
      <w:r w:rsidR="00973CF5">
        <w:rPr>
          <w:rStyle w:val="rvts6"/>
          <w:sz w:val="28"/>
          <w:szCs w:val="28"/>
          <w:lang w:val="uk-UA"/>
        </w:rPr>
        <w:t xml:space="preserve"> </w:t>
      </w:r>
      <w:r w:rsidR="00B56AFE">
        <w:rPr>
          <w:rStyle w:val="rvts6"/>
          <w:sz w:val="28"/>
          <w:szCs w:val="28"/>
          <w:lang w:val="uk-UA"/>
        </w:rPr>
        <w:t xml:space="preserve"> </w:t>
      </w:r>
      <w:r w:rsidR="003B13F6">
        <w:rPr>
          <w:rStyle w:val="rvts6"/>
          <w:sz w:val="28"/>
          <w:szCs w:val="28"/>
          <w:lang w:val="uk-UA"/>
        </w:rPr>
        <w:t xml:space="preserve"> 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4.3.1, </w:t>
      </w:r>
      <w:r w:rsidR="000F200A">
        <w:rPr>
          <w:sz w:val="28"/>
          <w:szCs w:val="28"/>
          <w:lang w:val="uk-UA" w:eastAsia="ru-RU"/>
        </w:rPr>
        <w:t>4.3.10, 4.3.36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F26808">
        <w:rPr>
          <w:sz w:val="28"/>
          <w:szCs w:val="28"/>
          <w:lang w:val="uk-UA" w:eastAsia="ru-RU"/>
        </w:rPr>
        <w:t>встановлення тимчасової споруди (металевої конструкції)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A82BEA">
        <w:rPr>
          <w:sz w:val="28"/>
          <w:szCs w:val="28"/>
          <w:lang w:val="uk-UA" w:eastAsia="ru-RU"/>
        </w:rPr>
        <w:t>а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F26808" w:rsidRPr="00F26808">
        <w:rPr>
          <w:sz w:val="28"/>
          <w:szCs w:val="28"/>
          <w:lang w:val="uk-UA"/>
        </w:rPr>
        <w:t>вул. Іванівська, 16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зазначеного 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973CF5" w:rsidRDefault="00973CF5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0F200A" w:rsidRDefault="000F200A" w:rsidP="005F0184">
      <w:pPr>
        <w:ind w:firstLine="708"/>
        <w:jc w:val="both"/>
        <w:rPr>
          <w:sz w:val="28"/>
          <w:szCs w:val="28"/>
          <w:lang w:val="uk-UA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147B2B">
        <w:rPr>
          <w:sz w:val="28"/>
          <w:szCs w:val="28"/>
          <w:lang w:val="uk-UA"/>
        </w:rPr>
        <w:t xml:space="preserve">   </w:t>
      </w:r>
      <w:r w:rsidR="007022E6" w:rsidRPr="00591884">
        <w:rPr>
          <w:sz w:val="28"/>
          <w:szCs w:val="28"/>
          <w:lang w:val="uk-UA"/>
        </w:rPr>
        <w:t xml:space="preserve">    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5F0184">
      <w:headerReference w:type="even" r:id="rId7"/>
      <w:headerReference w:type="default" r:id="rId8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568" w:rsidRDefault="00BF2568" w:rsidP="002F42B6">
      <w:r>
        <w:separator/>
      </w:r>
    </w:p>
  </w:endnote>
  <w:endnote w:type="continuationSeparator" w:id="0">
    <w:p w:rsidR="00BF2568" w:rsidRDefault="00BF2568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568" w:rsidRDefault="00BF2568" w:rsidP="002F42B6">
      <w:r>
        <w:separator/>
      </w:r>
    </w:p>
  </w:footnote>
  <w:footnote w:type="continuationSeparator" w:id="0">
    <w:p w:rsidR="00BF2568" w:rsidRDefault="00BF2568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BF25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F5FC2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BF25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B1D20"/>
    <w:rsid w:val="000B1F77"/>
    <w:rsid w:val="000F200A"/>
    <w:rsid w:val="000F7F45"/>
    <w:rsid w:val="00111F1F"/>
    <w:rsid w:val="00147B2B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64E0"/>
    <w:rsid w:val="00271555"/>
    <w:rsid w:val="002749D7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647F1"/>
    <w:rsid w:val="003673C9"/>
    <w:rsid w:val="003707AA"/>
    <w:rsid w:val="003A2E00"/>
    <w:rsid w:val="003B0FD8"/>
    <w:rsid w:val="003B13F6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06D7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A6779"/>
    <w:rsid w:val="00AC056B"/>
    <w:rsid w:val="00AE3D1C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BF2568"/>
    <w:rsid w:val="00C00BFD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26808"/>
    <w:rsid w:val="00F41875"/>
    <w:rsid w:val="00F4323B"/>
    <w:rsid w:val="00F825D5"/>
    <w:rsid w:val="00F83ADA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2020-09-14T13:18:00Z</cp:lastPrinted>
  <dcterms:created xsi:type="dcterms:W3CDTF">2020-01-21T08:41:00Z</dcterms:created>
  <dcterms:modified xsi:type="dcterms:W3CDTF">2021-01-20T09:13:00Z</dcterms:modified>
</cp:coreProperties>
</file>